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EE233A" w:rsidP="00EE233A">
      <w:pPr>
        <w:spacing w:before="0" w:after="0" w:line="480" w:lineRule="auto"/>
        <w:jc w:val="center"/>
      </w:pPr>
    </w:p>
    <w:p w:rsidR="00EE233A" w:rsidP="00EE233A">
      <w:pPr>
        <w:spacing w:before="0" w:after="0" w:line="480" w:lineRule="auto"/>
        <w:jc w:val="center"/>
      </w:pPr>
    </w:p>
    <w:p w:rsidR="00EE233A" w:rsidP="00EE233A">
      <w:pPr>
        <w:spacing w:before="0" w:after="0" w:line="480" w:lineRule="auto"/>
        <w:jc w:val="center"/>
      </w:pPr>
    </w:p>
    <w:p w:rsidR="00EE233A" w:rsidP="00EE233A">
      <w:pPr>
        <w:spacing w:before="0" w:after="0" w:line="480" w:lineRule="auto"/>
        <w:jc w:val="center"/>
      </w:pPr>
    </w:p>
    <w:p w:rsidR="00EE233A" w:rsidP="00EE233A">
      <w:pPr>
        <w:spacing w:before="0" w:after="0" w:line="480" w:lineRule="auto"/>
        <w:jc w:val="center"/>
      </w:pPr>
    </w:p>
    <w:p w:rsidR="00EE233A" w:rsidP="00EE233A">
      <w:pPr>
        <w:spacing w:before="0" w:after="0" w:line="480" w:lineRule="auto"/>
        <w:jc w:val="center"/>
      </w:pPr>
    </w:p>
    <w:p w:rsidR="00A60DFC" w:rsidRPr="00EE233A" w:rsidP="00EE233A">
      <w:pPr>
        <w:spacing w:before="0" w:after="0" w:line="480" w:lineRule="auto"/>
        <w:jc w:val="center"/>
      </w:pPr>
      <w:r w:rsidRPr="00EE233A">
        <w:t>Scholarly Activity</w:t>
      </w:r>
      <w:r w:rsidRPr="00EE233A">
        <w:t xml:space="preserve"> Summary</w:t>
      </w:r>
    </w:p>
    <w:p w:rsidR="00EE233A" w:rsidRPr="00EE233A" w:rsidP="00EE233A">
      <w:pPr>
        <w:spacing w:before="0" w:after="0" w:line="480" w:lineRule="auto"/>
        <w:jc w:val="center"/>
      </w:pPr>
      <w:r>
        <w:t xml:space="preserve">Student’s </w:t>
      </w:r>
      <w:r w:rsidRPr="00EE233A">
        <w:t>Name</w:t>
      </w:r>
    </w:p>
    <w:p w:rsidR="00EE233A" w:rsidRPr="00EE233A" w:rsidP="00EE233A">
      <w:pPr>
        <w:spacing w:before="0" w:after="0" w:line="480" w:lineRule="auto"/>
        <w:jc w:val="center"/>
      </w:pPr>
      <w:r w:rsidRPr="00EE233A">
        <w:t>Institution</w:t>
      </w:r>
      <w:r w:rsidR="006E70FF">
        <w:t xml:space="preserve">al Affiliation </w:t>
      </w:r>
    </w:p>
    <w:p w:rsidR="00327B21" w:rsidRPr="003B1807" w:rsidP="00EE233A">
      <w:pPr>
        <w:pStyle w:val="BodyText"/>
        <w:spacing w:line="480" w:lineRule="auto"/>
      </w:pPr>
      <w:bookmarkStart w:id="0" w:name="fz021"/>
      <w:bookmarkStart w:id="1" w:name="fz020"/>
      <w:bookmarkEnd w:id="0"/>
      <w:bookmarkEnd w:id="1"/>
    </w:p>
    <w:p w:rsidR="00EE233A" w:rsidP="00EE233A">
      <w:pPr>
        <w:widowControl/>
        <w:suppressAutoHyphens w:val="0"/>
        <w:spacing w:before="0" w:after="0" w:line="480" w:lineRule="auto"/>
        <w:ind w:left="0" w:right="0"/>
        <w:rPr>
          <w:b/>
        </w:rPr>
      </w:pPr>
      <w:bookmarkStart w:id="2" w:name="fz024"/>
      <w:bookmarkEnd w:id="2"/>
      <w:r>
        <w:rPr>
          <w:b/>
        </w:rPr>
        <w:br w:type="page"/>
      </w:r>
    </w:p>
    <w:p w:rsidR="00591AD7" w:rsidRPr="003B1807" w:rsidP="006E70FF">
      <w:pPr>
        <w:spacing w:before="0" w:after="0" w:line="480" w:lineRule="auto"/>
        <w:ind w:left="0"/>
        <w:jc w:val="center"/>
        <w:rPr>
          <w:b/>
        </w:rPr>
      </w:pPr>
      <w:r w:rsidRPr="003B1807">
        <w:rPr>
          <w:b/>
        </w:rPr>
        <w:t>Overview</w:t>
      </w:r>
    </w:p>
    <w:p w:rsidR="00A60DFC" w:rsidRPr="003B1807" w:rsidP="006E70FF">
      <w:pPr>
        <w:spacing w:before="0" w:after="0" w:line="480" w:lineRule="auto"/>
        <w:ind w:left="0" w:firstLine="709"/>
      </w:pPr>
      <w:r w:rsidRPr="003B1807">
        <w:t xml:space="preserve">This article talks about registered nurses and how they are required to show accountability. This is crucial for their educational development and professional roles. To ensure that RNS </w:t>
      </w:r>
      <w:r w:rsidRPr="003B1807" w:rsidR="00EE233A">
        <w:t xml:space="preserve">are doing their </w:t>
      </w:r>
      <w:r w:rsidRPr="003B1807">
        <w:t>job to the fullest, they are required to follow ethics and adhere to good practices</w:t>
      </w:r>
      <w:r w:rsidR="00EE233A">
        <w:t xml:space="preserve"> (</w:t>
      </w:r>
      <w:r w:rsidRPr="003B1807" w:rsidR="00EE233A">
        <w:t xml:space="preserve">Zittel, Moss, O'Sullivan, </w:t>
      </w:r>
      <w:r w:rsidR="00EE233A">
        <w:t>and</w:t>
      </w:r>
      <w:r w:rsidRPr="003B1807" w:rsidR="00EE233A">
        <w:t xml:space="preserve"> Siek, 2016)</w:t>
      </w:r>
      <w:r w:rsidRPr="003B1807">
        <w:t>. The standardized education provides skills to RNs so that they can become competent professions in the healthcare system.</w:t>
      </w:r>
    </w:p>
    <w:p w:rsidR="00A60DFC" w:rsidRPr="006E70FF" w:rsidP="006E70FF">
      <w:pPr>
        <w:spacing w:before="0" w:after="0" w:line="480" w:lineRule="auto"/>
        <w:ind w:left="0"/>
        <w:jc w:val="center"/>
        <w:rPr>
          <w:b/>
        </w:rPr>
      </w:pPr>
      <w:bookmarkStart w:id="3" w:name="fz026"/>
      <w:bookmarkStart w:id="4" w:name="fz025"/>
      <w:bookmarkStart w:id="5" w:name="fz0210"/>
      <w:bookmarkStart w:id="6" w:name="fz029"/>
      <w:bookmarkStart w:id="7" w:name="fz0213"/>
      <w:bookmarkEnd w:id="3"/>
      <w:bookmarkEnd w:id="4"/>
      <w:bookmarkEnd w:id="5"/>
      <w:bookmarkEnd w:id="6"/>
      <w:bookmarkEnd w:id="7"/>
      <w:r w:rsidRPr="006E70FF">
        <w:rPr>
          <w:b/>
        </w:rPr>
        <w:t>Problem</w:t>
      </w:r>
    </w:p>
    <w:p w:rsidR="00591AD7" w:rsidRPr="003B1807" w:rsidP="006E70FF">
      <w:pPr>
        <w:spacing w:before="0" w:after="0" w:line="480" w:lineRule="auto"/>
        <w:ind w:left="0" w:firstLine="709"/>
      </w:pPr>
      <w:r w:rsidRPr="003B1807">
        <w:t>This article argues that a lack of proper education can result in poor service delivery in healthcare. There is a need for BSN preparation to that RNs can continue to provide quality services to patients. The issue of accountability has also been raised in this discussion because of a majority of practicing RNs lack accountability.
</w:t>
      </w:r>
    </w:p>
    <w:p w:rsidR="00A60DFC" w:rsidRPr="006E70FF" w:rsidP="006E70FF">
      <w:pPr>
        <w:spacing w:before="0" w:after="0" w:line="480" w:lineRule="auto"/>
        <w:ind w:left="0"/>
        <w:jc w:val="center"/>
        <w:rPr>
          <w:b/>
        </w:rPr>
      </w:pPr>
      <w:bookmarkStart w:id="8" w:name="fz0215"/>
      <w:bookmarkStart w:id="9" w:name="fz0214"/>
      <w:bookmarkStart w:id="10" w:name="fz0217"/>
      <w:bookmarkStart w:id="11" w:name="fz0216"/>
      <w:bookmarkStart w:id="12" w:name="fz02181"/>
      <w:bookmarkStart w:id="13" w:name="fz02182"/>
      <w:bookmarkStart w:id="14" w:name="fz0220"/>
      <w:bookmarkEnd w:id="8"/>
      <w:bookmarkEnd w:id="9"/>
      <w:bookmarkEnd w:id="10"/>
      <w:bookmarkEnd w:id="11"/>
      <w:bookmarkEnd w:id="12"/>
      <w:bookmarkEnd w:id="13"/>
      <w:bookmarkEnd w:id="14"/>
      <w:r w:rsidRPr="006E70FF">
        <w:rPr>
          <w:b/>
        </w:rPr>
        <w:t>Solution</w:t>
      </w:r>
    </w:p>
    <w:p w:rsidR="00591AD7" w:rsidRPr="003B1807" w:rsidP="006E70FF">
      <w:pPr>
        <w:spacing w:before="0" w:after="0" w:line="480" w:lineRule="auto"/>
        <w:ind w:left="0" w:firstLine="709"/>
      </w:pPr>
      <w:r w:rsidRPr="003B1807">
        <w:t xml:space="preserve">The solution is to prepare RNs adequately and teach them good practices. The nurses should undergo proper education so that they can execute their roles perfectly. There is a need for accountability in the educational progression so that we can have adequately </w:t>
      </w:r>
      <w:r w:rsidRPr="003B1807" w:rsidR="001D7226">
        <w:t>qualified nurses</w:t>
      </w:r>
      <w:r w:rsidR="00EE233A">
        <w:t xml:space="preserve"> (</w:t>
      </w:r>
      <w:r w:rsidRPr="003B1807" w:rsidR="00EE233A">
        <w:t xml:space="preserve">Zittel, Moss, O'Sullivan, </w:t>
      </w:r>
      <w:r w:rsidR="00EE233A">
        <w:t>and</w:t>
      </w:r>
      <w:r w:rsidRPr="003B1807" w:rsidR="00EE233A">
        <w:t xml:space="preserve"> Siek, 2016)</w:t>
      </w:r>
      <w:r w:rsidRPr="003B1807" w:rsidR="001D7226">
        <w:t>. The RN as professional, RN as an advocate, RN as an innovator, and RN should collaborate to provide quality care to patients and provide accountability for sustainability.  
</w:t>
      </w:r>
    </w:p>
    <w:p w:rsidR="00A60DFC" w:rsidRPr="006E70FF" w:rsidP="006E70FF">
      <w:pPr>
        <w:spacing w:before="0" w:after="0" w:line="480" w:lineRule="auto"/>
        <w:ind w:left="0"/>
        <w:jc w:val="center"/>
        <w:rPr>
          <w:b/>
        </w:rPr>
      </w:pPr>
      <w:bookmarkStart w:id="15" w:name="fz0222"/>
      <w:bookmarkStart w:id="16" w:name="fz0221"/>
      <w:bookmarkStart w:id="17" w:name="fz0224"/>
      <w:bookmarkStart w:id="18" w:name="fz0223"/>
      <w:bookmarkStart w:id="19" w:name="fz0227"/>
      <w:bookmarkEnd w:id="15"/>
      <w:bookmarkEnd w:id="16"/>
      <w:bookmarkEnd w:id="17"/>
      <w:bookmarkEnd w:id="18"/>
      <w:bookmarkEnd w:id="19"/>
      <w:r w:rsidRPr="006E70FF">
        <w:rPr>
          <w:b/>
        </w:rPr>
        <w:t>Opportunity</w:t>
      </w:r>
    </w:p>
    <w:p w:rsidR="001D7226" w:rsidRPr="003B1807" w:rsidP="006E70FF">
      <w:pPr>
        <w:spacing w:before="0" w:after="0" w:line="480" w:lineRule="auto"/>
        <w:ind w:left="0" w:firstLine="709"/>
      </w:pPr>
      <w:r w:rsidRPr="003B1807">
        <w:t>The RNs perform their work to the fullest if they are given relevant and appropriate education. There is a need for BSN preparation and RN accountability so that nurses can progress and overcome barriers in their work</w:t>
      </w:r>
      <w:r w:rsidR="00EE233A">
        <w:t xml:space="preserve"> (</w:t>
      </w:r>
      <w:r w:rsidRPr="003B1807" w:rsidR="00EE233A">
        <w:t xml:space="preserve">Zittel, Moss, O'Sullivan, </w:t>
      </w:r>
      <w:r w:rsidR="00EE233A">
        <w:t>and</w:t>
      </w:r>
      <w:r w:rsidRPr="003B1807" w:rsidR="00EE233A">
        <w:t xml:space="preserve"> Siek, 2016)</w:t>
      </w:r>
      <w:r w:rsidRPr="003B1807">
        <w:t xml:space="preserve">. </w:t>
      </w:r>
      <w:r w:rsidRPr="003B1807" w:rsidR="003B1807">
        <w:t>The best opportunity for RNs is undergoing through standardized education. 
</w:t>
      </w:r>
    </w:p>
    <w:p w:rsidR="00AF2193" w:rsidRPr="006E70FF" w:rsidP="006E70FF">
      <w:pPr>
        <w:spacing w:before="0" w:after="0" w:line="480" w:lineRule="auto"/>
        <w:ind w:left="0"/>
        <w:jc w:val="center"/>
        <w:rPr>
          <w:b/>
        </w:rPr>
      </w:pPr>
      <w:bookmarkStart w:id="20" w:name="fz0229"/>
      <w:bookmarkStart w:id="21" w:name="fz0228"/>
      <w:bookmarkEnd w:id="20"/>
      <w:bookmarkEnd w:id="21"/>
      <w:r w:rsidRPr="006E70FF">
        <w:rPr>
          <w:b/>
        </w:rPr>
        <w:t>Program Competencies Addressed</w:t>
      </w:r>
    </w:p>
    <w:p w:rsidR="003B1807" w:rsidRPr="003B1807" w:rsidP="006E70FF">
      <w:pPr>
        <w:spacing w:before="0" w:after="0" w:line="480" w:lineRule="auto"/>
        <w:ind w:left="0" w:firstLine="709"/>
      </w:pPr>
      <w:bookmarkStart w:id="22" w:name="_GoBack"/>
      <w:bookmarkEnd w:id="22"/>
      <w:r w:rsidRPr="003B1807">
        <w:t xml:space="preserve">The competence discussed in this journal article is the RNs. The article looks at the issues that affect </w:t>
      </w:r>
      <w:r w:rsidRPr="003B1807">
        <w:t xml:space="preserve">registered nurses and try to understand the best way the RNs can improve skills to provide professional and competent services today. </w:t>
      </w:r>
    </w:p>
    <w:p w:rsidR="003B1807" w:rsidRPr="003B1807" w:rsidP="00EE233A">
      <w:pPr>
        <w:widowControl/>
        <w:suppressAutoHyphens w:val="0"/>
        <w:spacing w:before="0" w:after="0" w:line="480" w:lineRule="auto"/>
        <w:ind w:left="0" w:right="0"/>
      </w:pPr>
      <w:r w:rsidRPr="003B1807">
        <w:br w:type="page"/>
      </w:r>
    </w:p>
    <w:p w:rsidR="003B1807" w:rsidRPr="003B1807" w:rsidP="00EE233A">
      <w:pPr>
        <w:spacing w:before="0" w:after="0" w:line="480" w:lineRule="auto"/>
        <w:ind w:left="0"/>
        <w:jc w:val="center"/>
      </w:pPr>
      <w:r w:rsidRPr="003B1807">
        <w:t>References</w:t>
      </w:r>
    </w:p>
    <w:p w:rsidR="003B1807" w:rsidRPr="003B1807" w:rsidP="00EE233A">
      <w:pPr>
        <w:spacing w:before="0" w:after="0" w:line="480" w:lineRule="auto"/>
        <w:ind w:left="0"/>
      </w:pPr>
      <w:r w:rsidRPr="003B1807">
        <w:t xml:space="preserve">Zittel, B., Moss, E., O'Sullivan, A., &amp; Siek, T. (2016). Registered nurses as professionals: Accountability for </w:t>
      </w:r>
    </w:p>
    <w:p w:rsidR="00A60DFC" w:rsidRPr="003B1807" w:rsidP="00EE233A">
      <w:pPr>
        <w:spacing w:before="0" w:after="0" w:line="480" w:lineRule="auto"/>
        <w:ind w:left="0" w:firstLine="709"/>
      </w:pPr>
      <w:r w:rsidRPr="003B1807">
        <w:t>education and practice. </w:t>
      </w:r>
      <w:r w:rsidRPr="003B1807">
        <w:rPr>
          <w:i/>
          <w:iCs/>
        </w:rPr>
        <w:t>OJIN: The Online Journal of Issues in Nursing</w:t>
      </w:r>
      <w:r w:rsidRPr="003B1807">
        <w:t>, </w:t>
      </w:r>
      <w:r w:rsidRPr="003B1807">
        <w:rPr>
          <w:i/>
          <w:iCs/>
        </w:rPr>
        <w:t>21</w:t>
      </w:r>
      <w:r w:rsidRPr="003B1807">
        <w:t>(3).</w:t>
      </w:r>
    </w:p>
    <w:sectPr w:rsidSect="00E3557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footnotePr>
        <w:pos w:val="beneathText"/>
      </w:footnotePr>
      <w:pgSz w:w="12240" w:h="15840"/>
      <w:pgMar w:top="567" w:right="567" w:bottom="567" w:left="1134" w:header="567" w:footer="567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Star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7C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57F" w:rsidP="00E3557F">
    <w:pPr>
      <w:pStyle w:val="Footer"/>
      <w:tabs>
        <w:tab w:val="left" w:pos="3047"/>
        <w:tab w:val="clear" w:pos="4904"/>
        <w:tab w:val="clear" w:pos="9723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57F" w:rsidP="00E3557F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7C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1807" w:rsidRPr="00EE233A">
    <w:pPr>
      <w:pStyle w:val="Header"/>
      <w:jc w:val="right"/>
    </w:pPr>
    <w:r w:rsidRPr="00EE233A">
      <w:t xml:space="preserve"> </w:t>
    </w:r>
    <w:r w:rsidRPr="00EE233A">
      <w:rPr>
        <w:bCs/>
        <w:color w:val="000000"/>
        <w:shd w:val="clear" w:color="auto" w:fill="FFFFFF"/>
      </w:rPr>
      <w:t>QUALITY IMPROVEMENT</w:t>
    </w:r>
    <w:sdt>
      <w:sdtPr>
        <w:id w:val="9212167"/>
        <w:docPartObj>
          <w:docPartGallery w:val="Page Numbers (Top of Page)"/>
          <w:docPartUnique/>
        </w:docPartObj>
      </w:sdtPr>
      <w:sdtContent>
        <w:r>
          <w:tab/>
        </w:r>
        <w:r>
          <w:tab/>
        </w:r>
        <w:r>
          <w:tab/>
        </w:r>
        <w:r w:rsidR="003932D4">
          <w:fldChar w:fldCharType="begin"/>
        </w:r>
        <w:r w:rsidR="003932D4">
          <w:instrText xml:space="preserve"> PAGE   \* MERGEFORMAT </w:instrText>
        </w:r>
        <w:r w:rsidR="003932D4">
          <w:fldChar w:fldCharType="separate"/>
        </w:r>
        <w:r w:rsidR="00217CB1">
          <w:rPr>
            <w:noProof/>
          </w:rPr>
          <w:t>4</w:t>
        </w:r>
        <w:r w:rsidR="003932D4">
          <w:rPr>
            <w:noProof/>
          </w:rPr>
          <w:fldChar w:fldCharType="end"/>
        </w:r>
      </w:sdtContent>
    </w:sdt>
  </w:p>
  <w:p w:rsidR="003B1807" w:rsidRPr="00EE23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57F" w:rsidP="00EE233A">
    <w:pPr>
      <w:pStyle w:val="Header"/>
      <w:tabs>
        <w:tab w:val="clear" w:pos="4904"/>
        <w:tab w:val="center" w:pos="5269"/>
        <w:tab w:val="clear" w:pos="9723"/>
      </w:tabs>
      <w:rPr>
        <w:bCs/>
      </w:rPr>
    </w:pPr>
    <w:r>
      <w:t xml:space="preserve">Running head: </w:t>
    </w:r>
    <w:r w:rsidRPr="00EE233A">
      <w:rPr>
        <w:bCs/>
      </w:rPr>
      <w:t>QUALITY IMPROVEMENT</w:t>
    </w:r>
    <w:r w:rsidR="006E70FF">
      <w:rPr>
        <w:bCs/>
      </w:rPr>
      <w:t xml:space="preserve">                                                                                                  1</w:t>
    </w:r>
  </w:p>
  <w:p w:rsidR="00EE233A" w:rsidRPr="00EE233A" w:rsidP="00EE233A">
    <w:pPr>
      <w:pStyle w:val="Header"/>
      <w:tabs>
        <w:tab w:val="clear" w:pos="4904"/>
        <w:tab w:val="center" w:pos="5269"/>
        <w:tab w:val="clear" w:pos="972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displayBackgroundShape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stylePaneSortMethod w:val="name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EmbedSmartTags/>
  <w:doNotValidateAgainstSchema/>
  <w:doNotDemarcateInvalidXml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54"/>
    <w:rsid w:val="000873E9"/>
    <w:rsid w:val="00160C58"/>
    <w:rsid w:val="001D7226"/>
    <w:rsid w:val="00217CB1"/>
    <w:rsid w:val="00327B21"/>
    <w:rsid w:val="003932D4"/>
    <w:rsid w:val="003B1807"/>
    <w:rsid w:val="00555784"/>
    <w:rsid w:val="00591AD7"/>
    <w:rsid w:val="006E70FF"/>
    <w:rsid w:val="00773CA2"/>
    <w:rsid w:val="0087263E"/>
    <w:rsid w:val="008F373C"/>
    <w:rsid w:val="00925C12"/>
    <w:rsid w:val="00A0282D"/>
    <w:rsid w:val="00A03B91"/>
    <w:rsid w:val="00A50ACD"/>
    <w:rsid w:val="00A60DFC"/>
    <w:rsid w:val="00AF2193"/>
    <w:rsid w:val="00BA1A6F"/>
    <w:rsid w:val="00BE33BE"/>
    <w:rsid w:val="00C828B0"/>
    <w:rsid w:val="00CC64C3"/>
    <w:rsid w:val="00CF2B54"/>
    <w:rsid w:val="00CF5883"/>
    <w:rsid w:val="00E3557F"/>
    <w:rsid w:val="00E963C5"/>
    <w:rsid w:val="00EE233A"/>
  </w:rsids>
  <m:mathPr>
    <m:mathFont m:val="Cambria Math"/>
    <m:smallFrac/>
    <m:wrapRight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rsid w:val="00A50ACD"/>
    <w:pPr>
      <w:widowControl w:val="0"/>
      <w:suppressAutoHyphens/>
      <w:spacing w:before="86" w:after="86"/>
      <w:ind w:left="86" w:right="86"/>
    </w:pPr>
    <w:rPr>
      <w:sz w:val="24"/>
      <w:szCs w:val="24"/>
    </w:rPr>
  </w:style>
  <w:style w:type="paragraph" w:styleId="Heading1">
    <w:name w:val="heading 1"/>
    <w:basedOn w:val="Heading"/>
    <w:next w:val="BodyText"/>
    <w:qFormat/>
    <w:rsid w:val="00A50ACD"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rsid w:val="00A50ACD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  <w:rsid w:val="00A50ACD"/>
  </w:style>
  <w:style w:type="character" w:customStyle="1" w:styleId="FootnoteCharacters">
    <w:name w:val="Footnote Characters"/>
    <w:rsid w:val="00A50ACD"/>
  </w:style>
  <w:style w:type="character" w:styleId="Hyperlink">
    <w:name w:val="Hyperlink"/>
    <w:rsid w:val="00A50ACD"/>
    <w:rPr>
      <w:color w:val="000080"/>
      <w:u w:val="single"/>
    </w:rPr>
  </w:style>
  <w:style w:type="character" w:customStyle="1" w:styleId="Bullets">
    <w:name w:val="Bullets"/>
    <w:rsid w:val="00A50ACD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rsid w:val="00A50ACD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rsid w:val="00A50ACD"/>
    <w:pPr>
      <w:spacing w:before="0" w:after="0"/>
      <w:ind w:left="0" w:right="0"/>
    </w:pPr>
  </w:style>
  <w:style w:type="paragraph" w:styleId="List">
    <w:name w:val="List"/>
    <w:basedOn w:val="BodyText"/>
    <w:rsid w:val="00A50ACD"/>
  </w:style>
  <w:style w:type="paragraph" w:styleId="Caption">
    <w:name w:val="caption"/>
    <w:basedOn w:val="Normal"/>
    <w:qFormat/>
    <w:rsid w:val="00A50AC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A50ACD"/>
    <w:pPr>
      <w:suppressLineNumbers/>
    </w:pPr>
  </w:style>
  <w:style w:type="paragraph" w:customStyle="1" w:styleId="HorizontalLine">
    <w:name w:val="Horizontal Line"/>
    <w:basedOn w:val="Normal"/>
    <w:next w:val="BodyText"/>
    <w:rsid w:val="00A50ACD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rsid w:val="00A50ACD"/>
    <w:pPr>
      <w:spacing w:before="0" w:after="0"/>
    </w:pPr>
    <w:rPr>
      <w:i/>
    </w:rPr>
  </w:style>
  <w:style w:type="paragraph" w:customStyle="1" w:styleId="TableContents">
    <w:name w:val="Table Contents"/>
    <w:basedOn w:val="BodyText"/>
    <w:rsid w:val="00A50ACD"/>
  </w:style>
  <w:style w:type="paragraph" w:styleId="Footer">
    <w:name w:val="footer"/>
    <w:basedOn w:val="Normal"/>
    <w:rsid w:val="00A50ACD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link w:val="HeaderChar"/>
    <w:uiPriority w:val="99"/>
    <w:rsid w:val="00A50ACD"/>
    <w:pPr>
      <w:suppressLineNumbers/>
      <w:tabs>
        <w:tab w:val="center" w:pos="4904"/>
        <w:tab w:val="right" w:pos="9723"/>
      </w:tabs>
    </w:pPr>
  </w:style>
  <w:style w:type="paragraph" w:customStyle="1" w:styleId="PreformattedText">
    <w:name w:val="Preformatted Text"/>
    <w:basedOn w:val="Normal"/>
    <w:rsid w:val="00A50ACD"/>
    <w:pPr>
      <w:spacing w:before="0" w:after="0"/>
    </w:pPr>
    <w:rPr>
      <w:rFonts w:ascii="Courier New" w:eastAsia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78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5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7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784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3B18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2019-06-20T15:41:00Z</dcterms:created>
  <dcterms:modified xsi:type="dcterms:W3CDTF">2019-06-20T15:41:00Z</dcterms:modified>
</cp:coreProperties>
</file>